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1A" w:rsidRDefault="00864061" w:rsidP="008640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8">
        <w:rPr>
          <w:rFonts w:ascii="Times New Roman" w:hAnsi="Times New Roman" w:cs="Times New Roman"/>
          <w:b/>
          <w:sz w:val="24"/>
          <w:szCs w:val="28"/>
        </w:rPr>
        <w:t>Усл</w:t>
      </w:r>
      <w:r w:rsidRPr="000C0D58">
        <w:rPr>
          <w:rFonts w:ascii="Times New Roman" w:hAnsi="Times New Roman" w:cs="Times New Roman"/>
          <w:b/>
          <w:sz w:val="24"/>
          <w:szCs w:val="24"/>
        </w:rPr>
        <w:t xml:space="preserve">овия проведения </w:t>
      </w:r>
      <w:r w:rsidR="0030571A">
        <w:rPr>
          <w:rFonts w:ascii="Times New Roman" w:hAnsi="Times New Roman" w:cs="Times New Roman"/>
          <w:b/>
          <w:sz w:val="24"/>
          <w:szCs w:val="24"/>
        </w:rPr>
        <w:t xml:space="preserve">краевого военно-патриотического похода «Вахта Памяти» </w:t>
      </w:r>
    </w:p>
    <w:p w:rsidR="00332F30" w:rsidRPr="000C0D58" w:rsidRDefault="0030571A" w:rsidP="008640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местам Боевой Славы</w:t>
      </w:r>
      <w:r w:rsidR="00864061" w:rsidRPr="000C0D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4576" w:rsidRPr="001D1CDE" w:rsidRDefault="003772FA" w:rsidP="005E4576">
      <w:pPr>
        <w:pStyle w:val="1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1. </w:t>
      </w:r>
      <w:proofErr w:type="gramStart"/>
      <w:r w:rsidR="005E4576" w:rsidRPr="001D1C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Туристский поход</w:t>
      </w:r>
      <w:r w:rsidR="005E45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>(Конкурс отчетов</w:t>
      </w:r>
      <w:r w:rsidR="005E45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– конкурс)</w:t>
      </w:r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5E4576" w:rsidRPr="001D1CDE">
        <w:rPr>
          <w:rFonts w:ascii="Times New Roman" w:eastAsia="Calibri" w:hAnsi="Times New Roman"/>
          <w:sz w:val="24"/>
          <w:szCs w:val="24"/>
        </w:rPr>
        <w:t xml:space="preserve">Конкурс проводится в форме оценивания представленных </w:t>
      </w:r>
      <w:r w:rsidR="005E4576">
        <w:rPr>
          <w:rFonts w:ascii="Times New Roman" w:eastAsia="Calibri" w:hAnsi="Times New Roman"/>
          <w:sz w:val="24"/>
          <w:szCs w:val="24"/>
        </w:rPr>
        <w:t>фото</w:t>
      </w:r>
      <w:r w:rsidR="005E4576" w:rsidRPr="001D1CDE">
        <w:rPr>
          <w:rFonts w:ascii="Times New Roman" w:eastAsia="Calibri" w:hAnsi="Times New Roman"/>
          <w:sz w:val="24"/>
          <w:szCs w:val="24"/>
        </w:rPr>
        <w:t>отч</w:t>
      </w:r>
      <w:r w:rsidR="005E4576">
        <w:rPr>
          <w:rFonts w:ascii="Times New Roman" w:eastAsia="Calibri" w:hAnsi="Times New Roman"/>
          <w:sz w:val="24"/>
          <w:szCs w:val="24"/>
        </w:rPr>
        <w:t>е</w:t>
      </w:r>
      <w:r w:rsidR="005E4576" w:rsidRPr="001D1CDE">
        <w:rPr>
          <w:rFonts w:ascii="Times New Roman" w:eastAsia="Calibri" w:hAnsi="Times New Roman"/>
          <w:sz w:val="24"/>
          <w:szCs w:val="24"/>
        </w:rPr>
        <w:t>тов о туристских походах</w:t>
      </w:r>
      <w:r w:rsidR="005E4576" w:rsidRPr="001D1C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5E4576" w:rsidRPr="001D1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E4576" w:rsidRPr="00AB5C18" w:rsidRDefault="005E4576" w:rsidP="005E4576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Походы могут быть пешеходные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некатегорийные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походы выходного дня</w:t>
      </w:r>
      <w:r w:rsidRPr="00AB5C18">
        <w:rPr>
          <w:rFonts w:ascii="Times New Roman" w:hAnsi="Times New Roman" w:cs="Times New Roman"/>
          <w:sz w:val="24"/>
          <w:szCs w:val="24"/>
        </w:rPr>
        <w:t xml:space="preserve"> </w:t>
      </w:r>
      <w:r w:rsidRPr="00D76552">
        <w:rPr>
          <w:rFonts w:ascii="Times New Roman" w:hAnsi="Times New Roman" w:cs="Times New Roman"/>
          <w:sz w:val="24"/>
          <w:szCs w:val="24"/>
        </w:rPr>
        <w:t xml:space="preserve">на территории проживания участников спортивных групп, либо в ином доступном для посещения районе в соответствии с действующими ограничениями, установленными нормативно-правовыми актами, направленными на профилактику распространения новой </w:t>
      </w:r>
      <w:proofErr w:type="spellStart"/>
      <w:r w:rsidRPr="00D7655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7655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AB5C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576" w:rsidRPr="00AB5C18" w:rsidRDefault="005E4576" w:rsidP="005E4576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 xml:space="preserve">Продолжительность похода определяется руководителем команды, при этом походы должны состояться в период с 01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AB5C18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5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AB5C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AB5C1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5C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576" w:rsidRPr="00AB5C18" w:rsidRDefault="005E4576" w:rsidP="005E4576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>Маршруты походов определяются руководителями 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C18">
        <w:rPr>
          <w:rFonts w:ascii="Times New Roman" w:hAnsi="Times New Roman" w:cs="Times New Roman"/>
          <w:sz w:val="24"/>
          <w:szCs w:val="24"/>
        </w:rPr>
        <w:t>самостоятельно. Маршруты должны быть разработаны в соответствии со всеми действующими нормативными требованиями Министерства просвещения России и Федерации спортивного туризма России. Кроме этого, каждая команда определяет для себя тему краеведческого задания, связанного с изучением района похода и выполняет его в походе.</w:t>
      </w:r>
    </w:p>
    <w:p w:rsidR="005E4576" w:rsidRPr="00AB5C18" w:rsidRDefault="005E4576" w:rsidP="005E4576">
      <w:pPr>
        <w:pStyle w:val="21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 xml:space="preserve">Руководитель и участники команды обязаны соблюдать требования, устанавливаемые нормативно-правовыми актами, направленными на предотвращение распространения новой </w:t>
      </w:r>
      <w:proofErr w:type="spellStart"/>
      <w:r w:rsidRPr="00AB5C1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B5C18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региона проведения мероприятия.</w:t>
      </w:r>
    </w:p>
    <w:p w:rsidR="005E4576" w:rsidRDefault="005E4576" w:rsidP="005E4576">
      <w:pPr>
        <w:pStyle w:val="21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>Походы, связанные с выездами за территорию региона постоянного проживания участников, проводятся только при отсутствии запрета органов исполнительной власти субъекта (субъектов) Российской Федерации, где проводится мероприятие на въезд жителей иных регионов.</w:t>
      </w:r>
    </w:p>
    <w:p w:rsidR="005E4576" w:rsidRPr="006364F3" w:rsidRDefault="005E4576" w:rsidP="005E4576">
      <w:pPr>
        <w:spacing w:after="0" w:line="240" w:lineRule="auto"/>
        <w:ind w:right="8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364F3">
        <w:rPr>
          <w:rFonts w:ascii="Times New Roman" w:hAnsi="Times New Roman"/>
          <w:b/>
          <w:bCs/>
          <w:sz w:val="24"/>
          <w:szCs w:val="24"/>
        </w:rPr>
        <w:t>Исследовательск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Pr="006364F3">
        <w:rPr>
          <w:rFonts w:ascii="Times New Roman" w:hAnsi="Times New Roman"/>
          <w:b/>
          <w:bCs/>
          <w:sz w:val="24"/>
          <w:szCs w:val="24"/>
        </w:rPr>
        <w:t xml:space="preserve"> работа на маршруте</w:t>
      </w:r>
    </w:p>
    <w:p w:rsidR="005E4576" w:rsidRPr="00AB5C18" w:rsidRDefault="005E4576" w:rsidP="005E4576">
      <w:pPr>
        <w:pStyle w:val="21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/>
          <w:sz w:val="24"/>
          <w:szCs w:val="24"/>
        </w:rPr>
        <w:t xml:space="preserve">На маршруте команда выполняет </w:t>
      </w:r>
      <w:r>
        <w:rPr>
          <w:rFonts w:ascii="Times New Roman" w:hAnsi="Times New Roman"/>
          <w:sz w:val="24"/>
          <w:szCs w:val="24"/>
        </w:rPr>
        <w:t xml:space="preserve">исследовательскую работу, направленную на изучение </w:t>
      </w:r>
      <w:r w:rsidR="005E0835">
        <w:rPr>
          <w:rFonts w:ascii="Times New Roman" w:hAnsi="Times New Roman"/>
          <w:sz w:val="24"/>
          <w:szCs w:val="24"/>
        </w:rPr>
        <w:t>мест памяти</w:t>
      </w:r>
      <w:r w:rsidR="0030571A">
        <w:rPr>
          <w:rFonts w:ascii="Times New Roman" w:hAnsi="Times New Roman"/>
          <w:sz w:val="24"/>
          <w:szCs w:val="24"/>
        </w:rPr>
        <w:t xml:space="preserve"> воинской славы, связанны</w:t>
      </w:r>
      <w:r w:rsidR="0036152E">
        <w:rPr>
          <w:rFonts w:ascii="Times New Roman" w:hAnsi="Times New Roman"/>
          <w:sz w:val="24"/>
          <w:szCs w:val="24"/>
        </w:rPr>
        <w:t>х</w:t>
      </w:r>
      <w:bookmarkStart w:id="0" w:name="_GoBack"/>
      <w:bookmarkEnd w:id="0"/>
      <w:r w:rsidR="0030571A">
        <w:rPr>
          <w:rFonts w:ascii="Times New Roman" w:hAnsi="Times New Roman"/>
          <w:sz w:val="24"/>
          <w:szCs w:val="24"/>
        </w:rPr>
        <w:t xml:space="preserve"> с Великой Отечественной войной на территории проживания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4576" w:rsidRDefault="005E4576" w:rsidP="005E4576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18">
        <w:rPr>
          <w:rFonts w:ascii="Times New Roman" w:hAnsi="Times New Roman" w:cs="Times New Roman"/>
          <w:sz w:val="24"/>
          <w:szCs w:val="24"/>
        </w:rPr>
        <w:tab/>
        <w:t xml:space="preserve">После прохождения маршрутов команды должны сдать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Pr="00AB5C18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(с указанием места и времени, где сделано фото).</w:t>
      </w:r>
    </w:p>
    <w:p w:rsidR="003772FA" w:rsidRPr="000C0D58" w:rsidRDefault="003772FA" w:rsidP="003772FA">
      <w:pPr>
        <w:spacing w:after="0" w:line="240" w:lineRule="auto"/>
        <w:ind w:left="80" w:right="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5E2A" w:rsidRPr="000C0D58" w:rsidRDefault="00AE5E2A" w:rsidP="003772FA">
      <w:pPr>
        <w:spacing w:after="0" w:line="240" w:lineRule="auto"/>
        <w:ind w:right="7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2FA" w:rsidRPr="003772FA" w:rsidRDefault="003772FA" w:rsidP="003772FA">
      <w:pPr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72FA" w:rsidRPr="003772FA" w:rsidSect="0040042A">
      <w:headerReference w:type="even" r:id="rId8"/>
      <w:headerReference w:type="default" r:id="rId9"/>
      <w:pgSz w:w="11900" w:h="16838"/>
      <w:pgMar w:top="859" w:right="701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35" w:rsidRDefault="005E0835">
      <w:pPr>
        <w:spacing w:after="0" w:line="240" w:lineRule="auto"/>
      </w:pPr>
      <w:r>
        <w:separator/>
      </w:r>
    </w:p>
  </w:endnote>
  <w:endnote w:type="continuationSeparator" w:id="0">
    <w:p w:rsidR="005E0835" w:rsidRDefault="005E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35" w:rsidRDefault="005E0835">
      <w:pPr>
        <w:spacing w:after="0" w:line="240" w:lineRule="auto"/>
      </w:pPr>
      <w:r>
        <w:separator/>
      </w:r>
    </w:p>
  </w:footnote>
  <w:footnote w:type="continuationSeparator" w:id="0">
    <w:p w:rsidR="005E0835" w:rsidRDefault="005E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35" w:rsidRDefault="005E083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E0835" w:rsidRDefault="005E08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35" w:rsidRDefault="005E0835">
    <w:pPr>
      <w:pStyle w:val="a4"/>
      <w:framePr w:wrap="around" w:vAnchor="text" w:hAnchor="page" w:x="5941" w:y="436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6152E">
      <w:rPr>
        <w:rStyle w:val="a3"/>
        <w:noProof/>
      </w:rPr>
      <w:t>1</w:t>
    </w:r>
    <w:r>
      <w:fldChar w:fldCharType="end"/>
    </w:r>
  </w:p>
  <w:p w:rsidR="005E0835" w:rsidRDefault="005E0835">
    <w:pPr>
      <w:pStyle w:val="a4"/>
    </w:pPr>
  </w:p>
  <w:p w:rsidR="005E0835" w:rsidRDefault="005E0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348"/>
    <w:multiLevelType w:val="multilevel"/>
    <w:tmpl w:val="D9FAE2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">
    <w:nsid w:val="432F258C"/>
    <w:multiLevelType w:val="multilevel"/>
    <w:tmpl w:val="46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C4A45"/>
    <w:multiLevelType w:val="hybridMultilevel"/>
    <w:tmpl w:val="16B0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CB3"/>
    <w:multiLevelType w:val="hybridMultilevel"/>
    <w:tmpl w:val="F012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703EE"/>
    <w:multiLevelType w:val="hybridMultilevel"/>
    <w:tmpl w:val="E6AAA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34967AA"/>
    <w:multiLevelType w:val="multilevel"/>
    <w:tmpl w:val="BB9AAC6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65384F25"/>
    <w:multiLevelType w:val="hybridMultilevel"/>
    <w:tmpl w:val="F1F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358B"/>
    <w:multiLevelType w:val="multilevel"/>
    <w:tmpl w:val="C48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3411D"/>
    <w:multiLevelType w:val="multilevel"/>
    <w:tmpl w:val="717283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9">
    <w:nsid w:val="7B8A4380"/>
    <w:multiLevelType w:val="multilevel"/>
    <w:tmpl w:val="6D12E7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DB4"/>
    <w:rsid w:val="00004BA6"/>
    <w:rsid w:val="00036930"/>
    <w:rsid w:val="000461B1"/>
    <w:rsid w:val="0006174E"/>
    <w:rsid w:val="00084F1E"/>
    <w:rsid w:val="000C0D58"/>
    <w:rsid w:val="000F1EE3"/>
    <w:rsid w:val="00132330"/>
    <w:rsid w:val="00135437"/>
    <w:rsid w:val="0016221A"/>
    <w:rsid w:val="0017538F"/>
    <w:rsid w:val="001D71F0"/>
    <w:rsid w:val="001E2FC4"/>
    <w:rsid w:val="002977F5"/>
    <w:rsid w:val="002A60DA"/>
    <w:rsid w:val="002C2F78"/>
    <w:rsid w:val="002F41C4"/>
    <w:rsid w:val="0030571A"/>
    <w:rsid w:val="00332F30"/>
    <w:rsid w:val="00351AD0"/>
    <w:rsid w:val="0036152E"/>
    <w:rsid w:val="003772FA"/>
    <w:rsid w:val="0040042A"/>
    <w:rsid w:val="004A5291"/>
    <w:rsid w:val="004D35FC"/>
    <w:rsid w:val="005414E3"/>
    <w:rsid w:val="0055578B"/>
    <w:rsid w:val="00587DB4"/>
    <w:rsid w:val="005A18CE"/>
    <w:rsid w:val="005D1CFA"/>
    <w:rsid w:val="005E0835"/>
    <w:rsid w:val="005E4576"/>
    <w:rsid w:val="00611760"/>
    <w:rsid w:val="00623A70"/>
    <w:rsid w:val="00630A32"/>
    <w:rsid w:val="006611F3"/>
    <w:rsid w:val="0069156B"/>
    <w:rsid w:val="00702BF7"/>
    <w:rsid w:val="007255BE"/>
    <w:rsid w:val="007307C5"/>
    <w:rsid w:val="0078191F"/>
    <w:rsid w:val="00827E5E"/>
    <w:rsid w:val="00854FE9"/>
    <w:rsid w:val="00864061"/>
    <w:rsid w:val="00877934"/>
    <w:rsid w:val="008F5F62"/>
    <w:rsid w:val="009441E2"/>
    <w:rsid w:val="00953ABC"/>
    <w:rsid w:val="00954320"/>
    <w:rsid w:val="009A0A7E"/>
    <w:rsid w:val="009D7781"/>
    <w:rsid w:val="009E47C7"/>
    <w:rsid w:val="00A3728A"/>
    <w:rsid w:val="00AD19B5"/>
    <w:rsid w:val="00AD7DD6"/>
    <w:rsid w:val="00AE0AFE"/>
    <w:rsid w:val="00AE25CD"/>
    <w:rsid w:val="00AE5E2A"/>
    <w:rsid w:val="00B2773A"/>
    <w:rsid w:val="00B94D1E"/>
    <w:rsid w:val="00BC74D4"/>
    <w:rsid w:val="00BE2BB0"/>
    <w:rsid w:val="00C663B0"/>
    <w:rsid w:val="00C67139"/>
    <w:rsid w:val="00C72679"/>
    <w:rsid w:val="00C77FD8"/>
    <w:rsid w:val="00CB0DF6"/>
    <w:rsid w:val="00D4411A"/>
    <w:rsid w:val="00D462F2"/>
    <w:rsid w:val="00D60E40"/>
    <w:rsid w:val="00D67B7C"/>
    <w:rsid w:val="00DB06D3"/>
    <w:rsid w:val="00DC6D92"/>
    <w:rsid w:val="00E71E69"/>
    <w:rsid w:val="00E75430"/>
    <w:rsid w:val="00EB286D"/>
    <w:rsid w:val="00ED3FE0"/>
    <w:rsid w:val="00F036F2"/>
    <w:rsid w:val="00F83E97"/>
    <w:rsid w:val="00FE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CE"/>
  </w:style>
  <w:style w:type="paragraph" w:styleId="1">
    <w:name w:val="heading 1"/>
    <w:basedOn w:val="a"/>
    <w:next w:val="a"/>
    <w:link w:val="10"/>
    <w:uiPriority w:val="9"/>
    <w:qFormat/>
    <w:rsid w:val="00175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3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6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753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753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753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753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75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7DB4"/>
  </w:style>
  <w:style w:type="paragraph" w:styleId="a4">
    <w:name w:val="header"/>
    <w:basedOn w:val="a"/>
    <w:link w:val="a5"/>
    <w:rsid w:val="00587D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587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332F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D7781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461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ioa">
    <w:name w:val="aioa"/>
    <w:basedOn w:val="a"/>
    <w:rsid w:val="0004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6221A"/>
    <w:rPr>
      <w:b/>
      <w:bCs/>
    </w:rPr>
  </w:style>
  <w:style w:type="paragraph" w:styleId="a8">
    <w:name w:val="No Spacing"/>
    <w:uiPriority w:val="1"/>
    <w:qFormat/>
    <w:rsid w:val="0017538F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17538F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17538F"/>
    <w:rPr>
      <w:i/>
      <w:iCs/>
    </w:rPr>
  </w:style>
  <w:style w:type="character" w:styleId="ab">
    <w:name w:val="Subtle Emphasis"/>
    <w:basedOn w:val="a0"/>
    <w:uiPriority w:val="19"/>
    <w:qFormat/>
    <w:rsid w:val="0017538F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175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75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53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175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5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53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1753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5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53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53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2">
    <w:name w:val="Обычный1"/>
    <w:rsid w:val="003772FA"/>
    <w:rPr>
      <w:rFonts w:ascii="Calibri" w:eastAsia="Times New Roman" w:hAnsi="Calibri" w:cs="Calibri"/>
    </w:rPr>
  </w:style>
  <w:style w:type="paragraph" w:customStyle="1" w:styleId="41">
    <w:name w:val="Основной текст4"/>
    <w:basedOn w:val="a"/>
    <w:rsid w:val="003772FA"/>
    <w:pPr>
      <w:widowControl w:val="0"/>
      <w:shd w:val="clear" w:color="auto" w:fill="FFFFFF"/>
      <w:spacing w:before="300" w:after="240" w:line="307" w:lineRule="exact"/>
      <w:ind w:hanging="140"/>
    </w:pPr>
    <w:rPr>
      <w:rFonts w:ascii="Times New Roman" w:eastAsia="Times New Roman" w:hAnsi="Times New Roman" w:cs="Times New Roman"/>
      <w:spacing w:val="5"/>
      <w:sz w:val="28"/>
      <w:szCs w:val="28"/>
      <w:lang w:eastAsia="en-US"/>
    </w:rPr>
  </w:style>
  <w:style w:type="paragraph" w:customStyle="1" w:styleId="21">
    <w:name w:val="Обычный2"/>
    <w:rsid w:val="005E4576"/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6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</dc:creator>
  <cp:lastModifiedBy>Бурдасова</cp:lastModifiedBy>
  <cp:revision>12</cp:revision>
  <cp:lastPrinted>2020-10-27T11:38:00Z</cp:lastPrinted>
  <dcterms:created xsi:type="dcterms:W3CDTF">2020-08-25T13:06:00Z</dcterms:created>
  <dcterms:modified xsi:type="dcterms:W3CDTF">2020-10-27T11:45:00Z</dcterms:modified>
</cp:coreProperties>
</file>